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A6380" w14:textId="64DBEF59" w:rsidR="00A51170" w:rsidRPr="00587512" w:rsidRDefault="00005A93" w:rsidP="00587512">
      <w:pPr>
        <w:jc w:val="center"/>
        <w:rPr>
          <w:b/>
        </w:rPr>
      </w:pPr>
      <w:r>
        <w:rPr>
          <w:b/>
        </w:rPr>
        <w:t>RESOLUTION N</w:t>
      </w:r>
      <w:r w:rsidR="004E195A">
        <w:rPr>
          <w:b/>
        </w:rPr>
        <w:t>O</w:t>
      </w:r>
      <w:r>
        <w:rPr>
          <w:b/>
        </w:rPr>
        <w:t xml:space="preserve">. </w:t>
      </w:r>
      <w:r w:rsidR="008C1D89">
        <w:rPr>
          <w:b/>
        </w:rPr>
        <w:t>20</w:t>
      </w:r>
      <w:r w:rsidR="00521984">
        <w:rPr>
          <w:b/>
        </w:rPr>
        <w:t>2</w:t>
      </w:r>
      <w:r w:rsidR="003F23CB">
        <w:rPr>
          <w:b/>
        </w:rPr>
        <w:t>6-</w:t>
      </w:r>
      <w:r w:rsidR="00320753">
        <w:rPr>
          <w:b/>
        </w:rPr>
        <w:t>7.6</w:t>
      </w:r>
    </w:p>
    <w:p w14:paraId="4787FCDE" w14:textId="77777777" w:rsidR="00587512" w:rsidRPr="00587512" w:rsidRDefault="00587512" w:rsidP="00587512">
      <w:pPr>
        <w:jc w:val="center"/>
        <w:rPr>
          <w:b/>
        </w:rPr>
      </w:pPr>
      <w:r w:rsidRPr="00587512">
        <w:rPr>
          <w:b/>
        </w:rPr>
        <w:t>OF THE GOVERNING BODY</w:t>
      </w:r>
      <w:r w:rsidR="004E195A">
        <w:rPr>
          <w:b/>
        </w:rPr>
        <w:t xml:space="preserve"> OF</w:t>
      </w:r>
    </w:p>
    <w:p w14:paraId="46FCA28C" w14:textId="77777777" w:rsidR="00587512" w:rsidRPr="00587512" w:rsidRDefault="00587512" w:rsidP="00587512">
      <w:pPr>
        <w:jc w:val="center"/>
        <w:rPr>
          <w:b/>
          <w:u w:val="single"/>
        </w:rPr>
      </w:pPr>
      <w:r w:rsidRPr="00587512">
        <w:rPr>
          <w:b/>
          <w:u w:val="single"/>
        </w:rPr>
        <w:t>THE BOROUGH OF BLOOMINGDALE</w:t>
      </w:r>
    </w:p>
    <w:p w14:paraId="64F49CCA" w14:textId="77777777" w:rsidR="00587512" w:rsidRPr="0098760F" w:rsidRDefault="00587512" w:rsidP="0098760F">
      <w:pPr>
        <w:jc w:val="center"/>
        <w:rPr>
          <w:b/>
          <w:i/>
        </w:rPr>
      </w:pPr>
    </w:p>
    <w:p w14:paraId="21BC028D" w14:textId="0FA54AA9" w:rsidR="00587512" w:rsidRDefault="00F838B6" w:rsidP="00521984">
      <w:pPr>
        <w:jc w:val="both"/>
      </w:pPr>
      <w:r w:rsidRPr="00F838B6">
        <w:rPr>
          <w:b/>
          <w:iCs/>
        </w:rPr>
        <w:t xml:space="preserve">RESOLUTION OF THE BOROUGH OF BLOOMINGDALE, COUNTY OF PASSAIC AND STATE OF NEW JERSEY, AUTHORIZING THE AWARD OF A NON-FAIR AND OPEN PROFESSIONAL SERVICE CONTRACT TO COMMUNITY GRANTS, PLANNING &amp; HOUSING LLC AS AFFORDABLE HOUSING AGENT AND AUTHORIZING AFFORDABLE HOUSING ADMINISTRATION SERVICES </w:t>
      </w:r>
      <w:r w:rsidR="00320753">
        <w:rPr>
          <w:b/>
          <w:iCs/>
        </w:rPr>
        <w:t>(SUPPLEMENTAL SERVICES)</w:t>
      </w:r>
    </w:p>
    <w:p w14:paraId="44BA9CA3" w14:textId="77777777" w:rsidR="00F838B6" w:rsidRDefault="00F838B6" w:rsidP="00521984">
      <w:pPr>
        <w:jc w:val="both"/>
      </w:pPr>
    </w:p>
    <w:p w14:paraId="7CF5FB0D" w14:textId="134466A0" w:rsidR="00320753" w:rsidRDefault="000E31FD" w:rsidP="009D3F14">
      <w:pPr>
        <w:jc w:val="both"/>
      </w:pPr>
      <w:proofErr w:type="gramStart"/>
      <w:r w:rsidRPr="007F003E">
        <w:rPr>
          <w:b/>
        </w:rPr>
        <w:t>WHEREAS</w:t>
      </w:r>
      <w:r>
        <w:t>,</w:t>
      </w:r>
      <w:proofErr w:type="gramEnd"/>
      <w:r>
        <w:t xml:space="preserve"> </w:t>
      </w:r>
      <w:r w:rsidR="00320753">
        <w:t xml:space="preserve">the Borough of Bloomingdale authorized a professional service contract to Community Grants Planning and Housing via </w:t>
      </w:r>
      <w:r w:rsidR="009D3F14">
        <w:t>R</w:t>
      </w:r>
      <w:r w:rsidR="00320753">
        <w:t>esolution 2026-1.80 in an amount not to exceed</w:t>
      </w:r>
      <w:r w:rsidR="00573084">
        <w:t xml:space="preserve"> $2,000.00</w:t>
      </w:r>
      <w:r w:rsidR="00320753">
        <w:t xml:space="preserve">; and </w:t>
      </w:r>
    </w:p>
    <w:p w14:paraId="0DEF2058" w14:textId="77777777" w:rsidR="00320753" w:rsidRDefault="00320753" w:rsidP="00521984">
      <w:pPr>
        <w:ind w:firstLine="720"/>
        <w:jc w:val="both"/>
      </w:pPr>
    </w:p>
    <w:p w14:paraId="279D1252" w14:textId="2DF3D37A" w:rsidR="00320753" w:rsidRDefault="00320753" w:rsidP="009D3F14">
      <w:pPr>
        <w:jc w:val="both"/>
      </w:pPr>
      <w:proofErr w:type="gramStart"/>
      <w:r w:rsidRPr="00320753">
        <w:rPr>
          <w:b/>
          <w:bCs/>
        </w:rPr>
        <w:t>WHEREAS</w:t>
      </w:r>
      <w:r>
        <w:t>,</w:t>
      </w:r>
      <w:proofErr w:type="gramEnd"/>
      <w:r>
        <w:t xml:space="preserve"> there is </w:t>
      </w:r>
      <w:r w:rsidR="00573084">
        <w:t xml:space="preserve">a </w:t>
      </w:r>
      <w:r>
        <w:t xml:space="preserve">need to authorize additional </w:t>
      </w:r>
      <w:r w:rsidR="00573084">
        <w:t>expenditure</w:t>
      </w:r>
      <w:r>
        <w:t xml:space="preserve"> under this contract for </w:t>
      </w:r>
      <w:r w:rsidR="00573084">
        <w:t xml:space="preserve">affordable housing administrative agent general services; and </w:t>
      </w:r>
    </w:p>
    <w:p w14:paraId="212CB32E" w14:textId="77777777" w:rsidR="00320753" w:rsidRDefault="00320753" w:rsidP="00521984">
      <w:pPr>
        <w:ind w:firstLine="720"/>
        <w:jc w:val="both"/>
      </w:pPr>
    </w:p>
    <w:p w14:paraId="52B98E86" w14:textId="102C7524" w:rsidR="000D13E0" w:rsidRPr="00610C82" w:rsidRDefault="000D13E0" w:rsidP="009D3F14">
      <w:pPr>
        <w:jc w:val="both"/>
      </w:pPr>
      <w:proofErr w:type="gramStart"/>
      <w:r w:rsidRPr="00610C82">
        <w:rPr>
          <w:b/>
        </w:rPr>
        <w:t>WHEREAS</w:t>
      </w:r>
      <w:r w:rsidRPr="00610C82">
        <w:t>,</w:t>
      </w:r>
      <w:proofErr w:type="gramEnd"/>
      <w:r w:rsidRPr="00610C82">
        <w:t xml:space="preserve"> </w:t>
      </w:r>
      <w:r w:rsidR="009D3F14">
        <w:t xml:space="preserve">the additional services shall not exceed </w:t>
      </w:r>
      <w:r w:rsidR="002D12A1" w:rsidRPr="00610C82">
        <w:t>$</w:t>
      </w:r>
      <w:r w:rsidR="009D3F14">
        <w:t>11</w:t>
      </w:r>
      <w:r w:rsidR="002D12A1" w:rsidRPr="00610C82">
        <w:t>,</w:t>
      </w:r>
      <w:r w:rsidR="009D3F14">
        <w:t>6</w:t>
      </w:r>
      <w:r w:rsidR="00521984" w:rsidRPr="00610C82">
        <w:t>00</w:t>
      </w:r>
      <w:r w:rsidR="009D3F14">
        <w:t>.00</w:t>
      </w:r>
      <w:r w:rsidR="00521984" w:rsidRPr="00610C82">
        <w:t>; and</w:t>
      </w:r>
    </w:p>
    <w:p w14:paraId="339D9DB2" w14:textId="77777777" w:rsidR="00510F18" w:rsidRPr="00610C82" w:rsidRDefault="00510F18" w:rsidP="00521984">
      <w:pPr>
        <w:jc w:val="both"/>
      </w:pPr>
    </w:p>
    <w:p w14:paraId="257B49C9" w14:textId="5C6D1C63" w:rsidR="009D3F14" w:rsidRDefault="00587512" w:rsidP="009D3F14">
      <w:pPr>
        <w:jc w:val="both"/>
      </w:pPr>
      <w:r w:rsidRPr="00CE19FA">
        <w:rPr>
          <w:b/>
        </w:rPr>
        <w:t>NOW, THER</w:t>
      </w:r>
      <w:r w:rsidR="00FD5B4B" w:rsidRPr="00CE19FA">
        <w:rPr>
          <w:b/>
        </w:rPr>
        <w:t xml:space="preserve">EFORE, </w:t>
      </w:r>
      <w:proofErr w:type="gramStart"/>
      <w:r w:rsidR="00FD5B4B" w:rsidRPr="00CE19FA">
        <w:rPr>
          <w:b/>
        </w:rPr>
        <w:t>BE IT</w:t>
      </w:r>
      <w:proofErr w:type="gramEnd"/>
      <w:r w:rsidR="00FD5B4B" w:rsidRPr="00CE19FA">
        <w:rPr>
          <w:b/>
        </w:rPr>
        <w:t xml:space="preserve"> RESOLVED</w:t>
      </w:r>
      <w:r w:rsidR="00FD5B4B">
        <w:t xml:space="preserve"> </w:t>
      </w:r>
      <w:proofErr w:type="gramStart"/>
      <w:r w:rsidR="00FD5B4B">
        <w:t>that</w:t>
      </w:r>
      <w:proofErr w:type="gramEnd"/>
      <w:r w:rsidR="00FD5B4B">
        <w:t xml:space="preserve"> the C</w:t>
      </w:r>
      <w:r>
        <w:t xml:space="preserve">ouncil of the Borough of </w:t>
      </w:r>
      <w:r w:rsidR="00DA564F">
        <w:t xml:space="preserve">Bloomingdale </w:t>
      </w:r>
      <w:r w:rsidR="009D3F14">
        <w:t>authorizes additional expenditures under the contract awarded via resolution 2026-18.0 to C</w:t>
      </w:r>
      <w:r w:rsidR="00DA564F">
        <w:t>ommunity Grants, Planning &amp; Housing, LLC</w:t>
      </w:r>
      <w:r w:rsidR="00CE19FA">
        <w:t xml:space="preserve"> </w:t>
      </w:r>
      <w:r w:rsidR="00965608">
        <w:t xml:space="preserve">which is on file </w:t>
      </w:r>
      <w:r w:rsidR="00CE19FA">
        <w:t>in the Municipal Clerk’s Office.</w:t>
      </w:r>
      <w:r w:rsidR="009D3F14">
        <w:t xml:space="preserve"> The total amount of this contract shall not exceed $13,600.00</w:t>
      </w:r>
    </w:p>
    <w:p w14:paraId="12363D22" w14:textId="77777777" w:rsidR="00DA564F" w:rsidRDefault="00DA564F" w:rsidP="00521984">
      <w:pPr>
        <w:jc w:val="both"/>
      </w:pPr>
    </w:p>
    <w:p w14:paraId="45D40D7B" w14:textId="7A054E83" w:rsidR="00587512" w:rsidRDefault="00587512" w:rsidP="00521984">
      <w:pPr>
        <w:jc w:val="both"/>
      </w:pPr>
      <w:proofErr w:type="gramStart"/>
      <w:r w:rsidRPr="00CE19FA">
        <w:rPr>
          <w:b/>
        </w:rPr>
        <w:t>BE IT</w:t>
      </w:r>
      <w:proofErr w:type="gramEnd"/>
      <w:r w:rsidRPr="00CE19FA">
        <w:rPr>
          <w:b/>
        </w:rPr>
        <w:t xml:space="preserve"> FURTH</w:t>
      </w:r>
      <w:r w:rsidR="007A1D10" w:rsidRPr="00CE19FA">
        <w:rPr>
          <w:b/>
        </w:rPr>
        <w:t>ER</w:t>
      </w:r>
      <w:r w:rsidRPr="00CE19FA">
        <w:rPr>
          <w:b/>
        </w:rPr>
        <w:t xml:space="preserve"> RESOLVED</w:t>
      </w:r>
      <w:r>
        <w:t xml:space="preserve"> </w:t>
      </w:r>
      <w:proofErr w:type="gramStart"/>
      <w:r>
        <w:t>that</w:t>
      </w:r>
      <w:proofErr w:type="gramEnd"/>
      <w:r>
        <w:t xml:space="preserve"> a notice of this action shall</w:t>
      </w:r>
      <w:r w:rsidR="007A1D10">
        <w:t xml:space="preserve"> be </w:t>
      </w:r>
      <w:r w:rsidR="009D3F14">
        <w:t xml:space="preserve">published on the Borough website in accordance </w:t>
      </w:r>
      <w:proofErr w:type="gramStart"/>
      <w:r w:rsidR="009D3F14">
        <w:t>to</w:t>
      </w:r>
      <w:proofErr w:type="gramEnd"/>
      <w:r w:rsidR="009D3F14">
        <w:t xml:space="preserve"> the law. </w:t>
      </w:r>
    </w:p>
    <w:p w14:paraId="7315F023" w14:textId="77777777" w:rsidR="0092021B" w:rsidRDefault="0092021B" w:rsidP="00521984">
      <w:pPr>
        <w:jc w:val="both"/>
      </w:pPr>
    </w:p>
    <w:p w14:paraId="28C1A429" w14:textId="77777777" w:rsidR="00927BC7" w:rsidRDefault="00927BC7" w:rsidP="00BB4899"/>
    <w:sectPr w:rsidR="00927BC7" w:rsidSect="009202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B8B70" w14:textId="77777777" w:rsidR="004767F2" w:rsidRDefault="004767F2" w:rsidP="0092021B">
      <w:r>
        <w:separator/>
      </w:r>
    </w:p>
  </w:endnote>
  <w:endnote w:type="continuationSeparator" w:id="0">
    <w:p w14:paraId="5A1CF82F" w14:textId="77777777" w:rsidR="004767F2" w:rsidRDefault="004767F2" w:rsidP="00920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7BA2C" w14:textId="77777777" w:rsidR="0092021B" w:rsidRDefault="009202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2BE28" w14:textId="77777777" w:rsidR="0092021B" w:rsidRDefault="0092021B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  <w:p w14:paraId="6095F2E6" w14:textId="77777777" w:rsidR="0092021B" w:rsidRDefault="009202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0763B" w14:textId="77777777" w:rsidR="0092021B" w:rsidRDefault="009202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72A50" w14:textId="77777777" w:rsidR="004767F2" w:rsidRDefault="004767F2" w:rsidP="0092021B">
      <w:r>
        <w:separator/>
      </w:r>
    </w:p>
  </w:footnote>
  <w:footnote w:type="continuationSeparator" w:id="0">
    <w:p w14:paraId="72B25C8A" w14:textId="77777777" w:rsidR="004767F2" w:rsidRDefault="004767F2" w:rsidP="00920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ACEC2" w14:textId="77777777" w:rsidR="0092021B" w:rsidRDefault="009202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ED3AE" w14:textId="77777777" w:rsidR="0092021B" w:rsidRDefault="009202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A9E82" w14:textId="77777777" w:rsidR="0092021B" w:rsidRDefault="009202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12"/>
    <w:rsid w:val="00000511"/>
    <w:rsid w:val="00005A93"/>
    <w:rsid w:val="00013899"/>
    <w:rsid w:val="000425E7"/>
    <w:rsid w:val="00043F04"/>
    <w:rsid w:val="00044FAB"/>
    <w:rsid w:val="0008758C"/>
    <w:rsid w:val="00092FDB"/>
    <w:rsid w:val="000D13E0"/>
    <w:rsid w:val="000E31FD"/>
    <w:rsid w:val="00104894"/>
    <w:rsid w:val="00143BC5"/>
    <w:rsid w:val="0014624E"/>
    <w:rsid w:val="002C3F55"/>
    <w:rsid w:val="002D11C3"/>
    <w:rsid w:val="002D12A1"/>
    <w:rsid w:val="002E000D"/>
    <w:rsid w:val="00320753"/>
    <w:rsid w:val="00334D55"/>
    <w:rsid w:val="003D320E"/>
    <w:rsid w:val="003F23CB"/>
    <w:rsid w:val="00406140"/>
    <w:rsid w:val="0045781A"/>
    <w:rsid w:val="004767F2"/>
    <w:rsid w:val="00477B20"/>
    <w:rsid w:val="004E195A"/>
    <w:rsid w:val="004F10E8"/>
    <w:rsid w:val="004F3069"/>
    <w:rsid w:val="00510F18"/>
    <w:rsid w:val="005148DA"/>
    <w:rsid w:val="005160C9"/>
    <w:rsid w:val="0052172E"/>
    <w:rsid w:val="00521984"/>
    <w:rsid w:val="0052692A"/>
    <w:rsid w:val="00573084"/>
    <w:rsid w:val="00587512"/>
    <w:rsid w:val="00610C82"/>
    <w:rsid w:val="006125DF"/>
    <w:rsid w:val="00626C62"/>
    <w:rsid w:val="006546C2"/>
    <w:rsid w:val="00731523"/>
    <w:rsid w:val="00763B5F"/>
    <w:rsid w:val="00777E5B"/>
    <w:rsid w:val="00784195"/>
    <w:rsid w:val="007A1D10"/>
    <w:rsid w:val="007D4DB3"/>
    <w:rsid w:val="007F003E"/>
    <w:rsid w:val="00825CE4"/>
    <w:rsid w:val="00853BEC"/>
    <w:rsid w:val="008C1D89"/>
    <w:rsid w:val="008F5448"/>
    <w:rsid w:val="0092021B"/>
    <w:rsid w:val="00927BC7"/>
    <w:rsid w:val="0095231A"/>
    <w:rsid w:val="00963159"/>
    <w:rsid w:val="00965608"/>
    <w:rsid w:val="0098760F"/>
    <w:rsid w:val="009C7DF8"/>
    <w:rsid w:val="009D3F14"/>
    <w:rsid w:val="009F557D"/>
    <w:rsid w:val="00A51170"/>
    <w:rsid w:val="00A65C68"/>
    <w:rsid w:val="00A81065"/>
    <w:rsid w:val="00A81E40"/>
    <w:rsid w:val="00A81F25"/>
    <w:rsid w:val="00A95928"/>
    <w:rsid w:val="00B05598"/>
    <w:rsid w:val="00B607FA"/>
    <w:rsid w:val="00B767FF"/>
    <w:rsid w:val="00BB4899"/>
    <w:rsid w:val="00BE4880"/>
    <w:rsid w:val="00BF4FFC"/>
    <w:rsid w:val="00C1738A"/>
    <w:rsid w:val="00C92158"/>
    <w:rsid w:val="00CC2F21"/>
    <w:rsid w:val="00CE19FA"/>
    <w:rsid w:val="00D12FB4"/>
    <w:rsid w:val="00D45E60"/>
    <w:rsid w:val="00D702F7"/>
    <w:rsid w:val="00D71AA7"/>
    <w:rsid w:val="00D92892"/>
    <w:rsid w:val="00DA564F"/>
    <w:rsid w:val="00DD1882"/>
    <w:rsid w:val="00DF5E8E"/>
    <w:rsid w:val="00E21837"/>
    <w:rsid w:val="00E56A98"/>
    <w:rsid w:val="00EA0093"/>
    <w:rsid w:val="00EB59B5"/>
    <w:rsid w:val="00F82B91"/>
    <w:rsid w:val="00F838B6"/>
    <w:rsid w:val="00FD2822"/>
    <w:rsid w:val="00FD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C6FDAE"/>
  <w15:chartTrackingRefBased/>
  <w15:docId w15:val="{331C7EA5-8563-4BA3-B3D3-17D85FAA2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87512"/>
    <w:pPr>
      <w:keepNext/>
      <w:jc w:val="center"/>
      <w:outlineLvl w:val="1"/>
    </w:pPr>
    <w:rPr>
      <w:b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87512"/>
    <w:rPr>
      <w:b/>
      <w:i/>
      <w:sz w:val="24"/>
      <w:lang w:val="en-US" w:eastAsia="en-US" w:bidi="ar-SA"/>
    </w:rPr>
  </w:style>
  <w:style w:type="paragraph" w:styleId="BalloonText">
    <w:name w:val="Balloon Text"/>
    <w:basedOn w:val="Normal"/>
    <w:semiHidden/>
    <w:rsid w:val="009876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2021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2021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2021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202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CGP&amp;H</vt:lpstr>
    </vt:vector>
  </TitlesOfParts>
  <Company>Bloomingdale Boro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CGP&amp;H</dc:title>
  <dc:subject/>
  <dc:creator>BREEANNA</dc:creator>
  <cp:keywords/>
  <dc:description/>
  <cp:lastModifiedBy>Breeanna Smith</cp:lastModifiedBy>
  <cp:revision>3</cp:revision>
  <cp:lastPrinted>2025-01-08T15:30:00Z</cp:lastPrinted>
  <dcterms:created xsi:type="dcterms:W3CDTF">2026-07-14T15:43:00Z</dcterms:created>
  <dcterms:modified xsi:type="dcterms:W3CDTF">2026-07-14T16:07:00Z</dcterms:modified>
</cp:coreProperties>
</file>